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16" w:rsidRPr="00BB0BB6" w:rsidRDefault="00C26716" w:rsidP="00C26716">
      <w:r w:rsidRPr="00BB0BB6">
        <w:t xml:space="preserve">Title: </w:t>
      </w:r>
      <w:r w:rsidR="00A14517" w:rsidRPr="00BB0BB6">
        <w:tab/>
      </w:r>
      <w:r w:rsidR="00A14517" w:rsidRPr="00BB0BB6">
        <w:tab/>
      </w:r>
      <w:r w:rsidR="00AD279B" w:rsidRPr="00BB0BB6">
        <w:tab/>
        <w:t xml:space="preserve">Volunteer Coordinator </w:t>
      </w:r>
    </w:p>
    <w:p w:rsidR="00C26716" w:rsidRPr="00BB0BB6" w:rsidRDefault="00C26716" w:rsidP="00C26716">
      <w:r w:rsidRPr="00BB0BB6">
        <w:t xml:space="preserve">Reports to: </w:t>
      </w:r>
      <w:r w:rsidR="00CF485E" w:rsidRPr="00BB0BB6">
        <w:tab/>
      </w:r>
      <w:r w:rsidR="00AD279B" w:rsidRPr="00BB0BB6">
        <w:tab/>
      </w:r>
      <w:r w:rsidR="00CF485E" w:rsidRPr="00BB0BB6">
        <w:t>Executive Director</w:t>
      </w:r>
    </w:p>
    <w:p w:rsidR="00D76AB3" w:rsidRPr="00BB0BB6" w:rsidRDefault="00A200BD" w:rsidP="00BB0BB6">
      <w:pPr>
        <w:ind w:left="2160" w:hanging="2160"/>
      </w:pPr>
      <w:r w:rsidRPr="00BB0BB6">
        <w:t>Status</w:t>
      </w:r>
      <w:r w:rsidR="00AD279B" w:rsidRPr="00BB0BB6">
        <w:t>:</w:t>
      </w:r>
      <w:r w:rsidRPr="00BB0BB6">
        <w:tab/>
      </w:r>
      <w:r w:rsidR="00AD279B" w:rsidRPr="00BB0BB6">
        <w:t xml:space="preserve">Full-time hourly, 32 hours/week including some evenings and </w:t>
      </w:r>
      <w:r w:rsidR="000D76B7" w:rsidRPr="00BB0BB6">
        <w:t>weekends</w:t>
      </w:r>
      <w:r w:rsidR="00BB0BB6" w:rsidRPr="00BB0BB6">
        <w:t xml:space="preserve"> in 2019; increase</w:t>
      </w:r>
      <w:r w:rsidR="00684E6A">
        <w:t>s to 40 hours/week in 2020</w:t>
      </w:r>
      <w:bookmarkStart w:id="0" w:name="_GoBack"/>
      <w:bookmarkEnd w:id="0"/>
      <w:r w:rsidR="00BB0BB6" w:rsidRPr="00BB0BB6">
        <w:t>.</w:t>
      </w:r>
    </w:p>
    <w:p w:rsidR="00A14517" w:rsidRPr="00BB0BB6" w:rsidRDefault="00A14517" w:rsidP="00C26716"/>
    <w:p w:rsidR="00AD279B" w:rsidRPr="00BB0BB6" w:rsidRDefault="000D76B7" w:rsidP="00AD279B">
      <w:pPr>
        <w:rPr>
          <w:b/>
        </w:rPr>
      </w:pPr>
      <w:r w:rsidRPr="00BB0BB6">
        <w:rPr>
          <w:b/>
        </w:rPr>
        <w:t>About Fishline</w:t>
      </w:r>
    </w:p>
    <w:p w:rsidR="00B109A0" w:rsidRPr="00BB0BB6" w:rsidRDefault="00AD279B" w:rsidP="00AD279B">
      <w:r w:rsidRPr="00BB0BB6">
        <w:rPr>
          <w:rFonts w:cstheme="minorHAnsi"/>
        </w:rPr>
        <w:t xml:space="preserve">Fishine Food Bank &amp; Comprehensive Services is a nonprofit organization that has supported the critical needs of our community on the North Kitsap Peninsula for over 50 years by providing food, emergency services and resources to transform lives.  </w:t>
      </w:r>
      <w:r w:rsidR="006C5C01">
        <w:rPr>
          <w:rFonts w:cstheme="minorHAnsi"/>
        </w:rPr>
        <w:t xml:space="preserve">Along with a paid staff of 10, </w:t>
      </w:r>
      <w:r w:rsidR="006156A3" w:rsidRPr="00BB0BB6">
        <w:rPr>
          <w:rFonts w:cstheme="minorHAnsi"/>
        </w:rPr>
        <w:t xml:space="preserve">Fishline relies on the good will of approximately 350 volunteers </w:t>
      </w:r>
      <w:r w:rsidR="006C5C01">
        <w:rPr>
          <w:rFonts w:cstheme="minorHAnsi"/>
        </w:rPr>
        <w:t>who help us in</w:t>
      </w:r>
      <w:r w:rsidR="006156A3" w:rsidRPr="00BB0BB6">
        <w:rPr>
          <w:rFonts w:cstheme="minorHAnsi"/>
        </w:rPr>
        <w:t xml:space="preserve"> our thrift store, food bank market, programs</w:t>
      </w:r>
      <w:r w:rsidR="00A200BD" w:rsidRPr="00BB0BB6">
        <w:rPr>
          <w:rFonts w:cstheme="minorHAnsi"/>
        </w:rPr>
        <w:t>,</w:t>
      </w:r>
      <w:r w:rsidR="006C5C01">
        <w:rPr>
          <w:rFonts w:cstheme="minorHAnsi"/>
        </w:rPr>
        <w:t xml:space="preserve"> admin office, and </w:t>
      </w:r>
      <w:r w:rsidR="006156A3" w:rsidRPr="00BB0BB6">
        <w:rPr>
          <w:rFonts w:cstheme="minorHAnsi"/>
        </w:rPr>
        <w:t xml:space="preserve">special events to do the work of the organization. </w:t>
      </w:r>
    </w:p>
    <w:p w:rsidR="00AD279B" w:rsidRPr="00BB0BB6" w:rsidRDefault="00AD279B" w:rsidP="00176544"/>
    <w:p w:rsidR="00AD279B" w:rsidRPr="00BB0BB6" w:rsidRDefault="000D76B7" w:rsidP="00C26716">
      <w:pPr>
        <w:rPr>
          <w:b/>
        </w:rPr>
      </w:pPr>
      <w:r w:rsidRPr="00BB0BB6">
        <w:rPr>
          <w:b/>
        </w:rPr>
        <w:t>Position Summary</w:t>
      </w:r>
    </w:p>
    <w:p w:rsidR="00F05601" w:rsidRPr="00BB0BB6" w:rsidRDefault="00AD279B" w:rsidP="00C26716">
      <w:r w:rsidRPr="00BB0BB6">
        <w:t xml:space="preserve">The Volunteer Coordinator </w:t>
      </w:r>
      <w:r w:rsidR="00D804A0" w:rsidRPr="00BB0BB6">
        <w:t>is responsible for overseeing and implementing all aspects of the volunteer program including recruiting, screening,</w:t>
      </w:r>
      <w:r w:rsidR="00A200BD" w:rsidRPr="00BB0BB6">
        <w:t xml:space="preserve"> placement, communication, retention, scheduling, and appreciation of volunteers.  The volunteer coordinator places volunteers into</w:t>
      </w:r>
      <w:r w:rsidR="00D804A0" w:rsidRPr="00BB0BB6">
        <w:t xml:space="preserve"> a wide</w:t>
      </w:r>
      <w:r w:rsidR="00A200BD" w:rsidRPr="00BB0BB6">
        <w:t xml:space="preserve"> variety of positions in</w:t>
      </w:r>
      <w:r w:rsidR="00D804A0" w:rsidRPr="00BB0BB6">
        <w:t xml:space="preserve"> the food bank, programs, thrift store, and events</w:t>
      </w:r>
      <w:r w:rsidR="00A200BD" w:rsidRPr="00BB0BB6">
        <w:t xml:space="preserve"> and maintains all records as needed.</w:t>
      </w:r>
      <w:r w:rsidR="00D804A0" w:rsidRPr="00BB0BB6">
        <w:t xml:space="preserve"> </w:t>
      </w:r>
    </w:p>
    <w:p w:rsidR="00F05601" w:rsidRPr="00BB0BB6" w:rsidRDefault="00F05601" w:rsidP="00C26716"/>
    <w:p w:rsidR="003B51DE" w:rsidRPr="006C5C01" w:rsidRDefault="0090486C" w:rsidP="00C26716">
      <w:pPr>
        <w:rPr>
          <w:b/>
          <w:sz w:val="24"/>
          <w:szCs w:val="24"/>
        </w:rPr>
      </w:pPr>
      <w:r w:rsidRPr="006C5C01">
        <w:rPr>
          <w:b/>
          <w:sz w:val="24"/>
          <w:szCs w:val="24"/>
        </w:rPr>
        <w:t>Primary Roles and</w:t>
      </w:r>
      <w:r w:rsidR="00EC5969" w:rsidRPr="006C5C01">
        <w:rPr>
          <w:b/>
          <w:sz w:val="24"/>
          <w:szCs w:val="24"/>
        </w:rPr>
        <w:t xml:space="preserve"> Responsibilities</w:t>
      </w:r>
      <w:r w:rsidR="00C26716" w:rsidRPr="006C5C01">
        <w:rPr>
          <w:b/>
          <w:sz w:val="24"/>
          <w:szCs w:val="24"/>
        </w:rPr>
        <w:t>:</w:t>
      </w:r>
    </w:p>
    <w:p w:rsidR="003B51DE" w:rsidRPr="00BB0BB6" w:rsidRDefault="003B51DE" w:rsidP="003B51DE"/>
    <w:p w:rsidR="0090486C" w:rsidRPr="006C5C01" w:rsidRDefault="0090486C" w:rsidP="003B51DE">
      <w:pPr>
        <w:rPr>
          <w:b/>
        </w:rPr>
      </w:pPr>
      <w:r w:rsidRPr="006C5C01">
        <w:rPr>
          <w:b/>
        </w:rPr>
        <w:t>Recruitment</w:t>
      </w:r>
      <w:r w:rsidR="00B8659B" w:rsidRPr="006C5C01">
        <w:rPr>
          <w:b/>
        </w:rPr>
        <w:t xml:space="preserve"> </w:t>
      </w:r>
    </w:p>
    <w:p w:rsidR="006C5C01" w:rsidRPr="00BB0BB6" w:rsidRDefault="006C5C01" w:rsidP="006C5C01">
      <w:pPr>
        <w:numPr>
          <w:ilvl w:val="0"/>
          <w:numId w:val="1"/>
        </w:numPr>
      </w:pPr>
      <w:r w:rsidRPr="00BB0BB6">
        <w:t xml:space="preserve">Acts as the first point of contact for </w:t>
      </w:r>
      <w:r>
        <w:t xml:space="preserve">all </w:t>
      </w:r>
      <w:r w:rsidRPr="00BB0BB6">
        <w:t>individual volunteers, busi</w:t>
      </w:r>
      <w:r>
        <w:t>ness volunteers</w:t>
      </w:r>
      <w:r w:rsidRPr="00BB0BB6">
        <w:t>, community groups</w:t>
      </w:r>
      <w:r>
        <w:t>, program</w:t>
      </w:r>
      <w:r w:rsidRPr="00BB0BB6">
        <w:t xml:space="preserve"> and thrift store volunteers. </w:t>
      </w:r>
    </w:p>
    <w:p w:rsidR="00F30C7E" w:rsidRPr="00BB0BB6" w:rsidRDefault="00F30C7E" w:rsidP="00F30C7E">
      <w:pPr>
        <w:numPr>
          <w:ilvl w:val="0"/>
          <w:numId w:val="1"/>
        </w:numPr>
      </w:pPr>
      <w:r w:rsidRPr="00BB0BB6">
        <w:t>Host a b</w:t>
      </w:r>
      <w:r w:rsidR="006C5C01">
        <w:t>i-monthly recruiting event</w:t>
      </w:r>
      <w:r w:rsidRPr="00BB0BB6">
        <w:t xml:space="preserve"> to alert potential interested volunteers </w:t>
      </w:r>
      <w:r w:rsidR="00901A00" w:rsidRPr="00BB0BB6">
        <w:t>about</w:t>
      </w:r>
      <w:r w:rsidRPr="00BB0BB6">
        <w:t xml:space="preserve"> the opportunities at Fishline and </w:t>
      </w:r>
      <w:r w:rsidR="006C5C01">
        <w:t xml:space="preserve">the </w:t>
      </w:r>
      <w:r w:rsidRPr="00BB0BB6">
        <w:t>Second Season</w:t>
      </w:r>
      <w:r w:rsidR="006C5C01">
        <w:t xml:space="preserve"> thrift store</w:t>
      </w:r>
      <w:r w:rsidRPr="00BB0BB6">
        <w:t>.</w:t>
      </w:r>
    </w:p>
    <w:p w:rsidR="006C5C01" w:rsidRPr="00BB0BB6" w:rsidRDefault="006C5C01" w:rsidP="006C5C01">
      <w:pPr>
        <w:numPr>
          <w:ilvl w:val="0"/>
          <w:numId w:val="1"/>
        </w:numPr>
      </w:pPr>
      <w:r w:rsidRPr="00BB0BB6">
        <w:t xml:space="preserve">Identify points of </w:t>
      </w:r>
      <w:r>
        <w:t xml:space="preserve">community </w:t>
      </w:r>
      <w:r w:rsidRPr="00BB0BB6">
        <w:t>engagement for group volunteering, internships, and service learning opportunities with youth groups, businesses, and civic organizations.</w:t>
      </w:r>
    </w:p>
    <w:p w:rsidR="0090486C" w:rsidRDefault="00B8659B" w:rsidP="00913B9C">
      <w:pPr>
        <w:numPr>
          <w:ilvl w:val="0"/>
          <w:numId w:val="1"/>
        </w:numPr>
      </w:pPr>
      <w:r w:rsidRPr="00BB0BB6">
        <w:t>Develop and implement</w:t>
      </w:r>
      <w:r w:rsidR="0090486C" w:rsidRPr="00BB0BB6">
        <w:t xml:space="preserve"> recruiting strategies, </w:t>
      </w:r>
      <w:r w:rsidR="00F30C7E" w:rsidRPr="00BB0BB6">
        <w:t>and attend</w:t>
      </w:r>
      <w:r w:rsidR="006C5C01">
        <w:t xml:space="preserve"> recruiting events in </w:t>
      </w:r>
      <w:r w:rsidR="00906867" w:rsidRPr="00BB0BB6">
        <w:t>the community to attract applicants.</w:t>
      </w:r>
      <w:r w:rsidR="00D37BB0">
        <w:t xml:space="preserve"> </w:t>
      </w:r>
      <w:r w:rsidR="006156A3" w:rsidRPr="00BB0BB6">
        <w:t xml:space="preserve">Work with </w:t>
      </w:r>
      <w:r w:rsidR="00906867" w:rsidRPr="00BB0BB6">
        <w:t xml:space="preserve">colleagues </w:t>
      </w:r>
      <w:r w:rsidR="00D37BB0">
        <w:t xml:space="preserve">to identify </w:t>
      </w:r>
      <w:r w:rsidR="006C5C01">
        <w:t xml:space="preserve">and </w:t>
      </w:r>
      <w:r w:rsidR="006156A3" w:rsidRPr="00BB0BB6">
        <w:t>publicize opportunities for volunteers</w:t>
      </w:r>
    </w:p>
    <w:p w:rsidR="00D828C1" w:rsidRPr="00BB0BB6" w:rsidRDefault="00D828C1" w:rsidP="00D828C1">
      <w:pPr>
        <w:numPr>
          <w:ilvl w:val="0"/>
          <w:numId w:val="1"/>
        </w:numPr>
      </w:pPr>
      <w:r>
        <w:t>Build community relationships for group volunteer opportunities</w:t>
      </w:r>
      <w:r w:rsidRPr="00BB0BB6">
        <w:t xml:space="preserve"> through service and follow up communication that results in return group visits</w:t>
      </w:r>
      <w:r>
        <w:t>.</w:t>
      </w:r>
      <w:r w:rsidRPr="00BB0BB6">
        <w:t xml:space="preserve"> </w:t>
      </w:r>
    </w:p>
    <w:p w:rsidR="00D828C1" w:rsidRPr="00BB0BB6" w:rsidRDefault="00D828C1" w:rsidP="00D828C1">
      <w:pPr>
        <w:numPr>
          <w:ilvl w:val="0"/>
          <w:numId w:val="1"/>
        </w:numPr>
      </w:pPr>
      <w:r w:rsidRPr="00BB0BB6">
        <w:t>Conduct post-visit calls to track successes and identify problems so that relationships are maintained and system improvements are made.</w:t>
      </w:r>
    </w:p>
    <w:p w:rsidR="0090486C" w:rsidRPr="00BB0BB6" w:rsidRDefault="0090486C" w:rsidP="003B51DE"/>
    <w:p w:rsidR="006156A3" w:rsidRPr="00D37BB0" w:rsidRDefault="00B208C7" w:rsidP="003B51DE">
      <w:pPr>
        <w:rPr>
          <w:b/>
        </w:rPr>
      </w:pPr>
      <w:r w:rsidRPr="00D37BB0">
        <w:rPr>
          <w:b/>
        </w:rPr>
        <w:t>Placement</w:t>
      </w:r>
      <w:r w:rsidR="00B8659B" w:rsidRPr="00D37BB0">
        <w:rPr>
          <w:b/>
        </w:rPr>
        <w:t xml:space="preserve"> and </w:t>
      </w:r>
      <w:r w:rsidR="006156A3" w:rsidRPr="00D37BB0">
        <w:rPr>
          <w:b/>
        </w:rPr>
        <w:t>Guidance</w:t>
      </w:r>
    </w:p>
    <w:p w:rsidR="00F30C7E" w:rsidRPr="00BB0BB6" w:rsidRDefault="00F30C7E" w:rsidP="00F30C7E">
      <w:pPr>
        <w:numPr>
          <w:ilvl w:val="0"/>
          <w:numId w:val="5"/>
        </w:numPr>
      </w:pPr>
      <w:r w:rsidRPr="00BB0BB6">
        <w:t>Recruit, interview and match interested volunteers with an opportunity that suits their skills and interests, and serves the organization.</w:t>
      </w:r>
    </w:p>
    <w:p w:rsidR="00F30C7E" w:rsidRPr="00BB0BB6" w:rsidRDefault="00F30C7E" w:rsidP="00F30C7E">
      <w:pPr>
        <w:numPr>
          <w:ilvl w:val="0"/>
          <w:numId w:val="5"/>
        </w:numPr>
      </w:pPr>
      <w:r w:rsidRPr="00BB0BB6">
        <w:t xml:space="preserve">Work with department managers to ensure that all volunteers receive proper training </w:t>
      </w:r>
      <w:r w:rsidR="00D37BB0">
        <w:t xml:space="preserve">and onboarding </w:t>
      </w:r>
      <w:r w:rsidRPr="00BB0BB6">
        <w:t>for their position.</w:t>
      </w:r>
    </w:p>
    <w:p w:rsidR="00901A00" w:rsidRPr="00BB0BB6" w:rsidRDefault="00D37BB0" w:rsidP="00901A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Evaluate </w:t>
      </w:r>
      <w:proofErr w:type="spellStart"/>
      <w:r>
        <w:rPr>
          <w:rFonts w:ascii="Helvetica" w:eastAsia="Times New Roman" w:hAnsi="Helvetica"/>
          <w:sz w:val="20"/>
          <w:szCs w:val="20"/>
        </w:rPr>
        <w:t>Fishline’s</w:t>
      </w:r>
      <w:proofErr w:type="spellEnd"/>
      <w:r>
        <w:rPr>
          <w:rFonts w:ascii="Helvetica" w:eastAsia="Times New Roman" w:hAnsi="Helvetica"/>
          <w:sz w:val="20"/>
          <w:szCs w:val="20"/>
        </w:rPr>
        <w:t xml:space="preserve"> volunteer opportunities</w:t>
      </w:r>
      <w:r w:rsidR="00901A00" w:rsidRPr="00BB0BB6">
        <w:rPr>
          <w:rFonts w:ascii="Helvetica" w:eastAsia="Times New Roman" w:hAnsi="Helvetica"/>
          <w:sz w:val="20"/>
          <w:szCs w:val="20"/>
        </w:rPr>
        <w:t xml:space="preserve"> and provides ongoing assessment</w:t>
      </w:r>
      <w:r>
        <w:rPr>
          <w:rFonts w:ascii="Helvetica" w:eastAsia="Times New Roman" w:hAnsi="Helvetica"/>
          <w:sz w:val="20"/>
          <w:szCs w:val="20"/>
        </w:rPr>
        <w:t>.</w:t>
      </w:r>
    </w:p>
    <w:p w:rsidR="00906867" w:rsidRPr="00BB0BB6" w:rsidRDefault="006156A3" w:rsidP="00F30C7E">
      <w:pPr>
        <w:pStyle w:val="ListParagraph"/>
        <w:numPr>
          <w:ilvl w:val="0"/>
          <w:numId w:val="5"/>
        </w:numPr>
      </w:pPr>
      <w:r w:rsidRPr="00BB0BB6">
        <w:t>Confer with volunteers to resolve grievances and promote cooperation and interest</w:t>
      </w:r>
      <w:r w:rsidR="00D37BB0">
        <w:t>.</w:t>
      </w:r>
    </w:p>
    <w:p w:rsidR="0090486C" w:rsidRPr="00BB0BB6" w:rsidRDefault="0090486C" w:rsidP="003B51DE"/>
    <w:p w:rsidR="0090486C" w:rsidRPr="00D37BB0" w:rsidRDefault="0090486C" w:rsidP="003B51DE">
      <w:pPr>
        <w:rPr>
          <w:b/>
        </w:rPr>
      </w:pPr>
      <w:r w:rsidRPr="00D37BB0">
        <w:rPr>
          <w:b/>
        </w:rPr>
        <w:t>Scheduling</w:t>
      </w:r>
    </w:p>
    <w:p w:rsidR="00D37BB0" w:rsidRDefault="00D37BB0" w:rsidP="00D37BB0">
      <w:pPr>
        <w:numPr>
          <w:ilvl w:val="0"/>
          <w:numId w:val="1"/>
        </w:numPr>
      </w:pPr>
      <w:r w:rsidRPr="00BB0BB6">
        <w:t>Work with staff to calibrate volunteer needs and assure coverage.</w:t>
      </w:r>
    </w:p>
    <w:p w:rsidR="00D828C1" w:rsidRDefault="00D828C1" w:rsidP="00D37BB0">
      <w:pPr>
        <w:numPr>
          <w:ilvl w:val="0"/>
          <w:numId w:val="1"/>
        </w:numPr>
      </w:pPr>
      <w:r>
        <w:t>Train staff to fill volunteer “call-outs” as is practical.</w:t>
      </w:r>
    </w:p>
    <w:p w:rsidR="00D37BB0" w:rsidRPr="00BB0BB6" w:rsidRDefault="00D37BB0" w:rsidP="00D37BB0">
      <w:pPr>
        <w:numPr>
          <w:ilvl w:val="0"/>
          <w:numId w:val="1"/>
        </w:numPr>
      </w:pPr>
      <w:r>
        <w:t>Adjust scheduling procedures to ensure maximum efficiency.</w:t>
      </w:r>
    </w:p>
    <w:p w:rsidR="00F30C7E" w:rsidRPr="00BB0BB6" w:rsidRDefault="00F30C7E" w:rsidP="0090486C">
      <w:pPr>
        <w:numPr>
          <w:ilvl w:val="0"/>
          <w:numId w:val="1"/>
        </w:numPr>
      </w:pPr>
      <w:r w:rsidRPr="00BB0BB6">
        <w:t>Schedules volunteer shifts</w:t>
      </w:r>
      <w:r w:rsidR="0090486C" w:rsidRPr="00BB0BB6">
        <w:t xml:space="preserve"> for the </w:t>
      </w:r>
      <w:r w:rsidRPr="00BB0BB6">
        <w:t xml:space="preserve">food bank </w:t>
      </w:r>
      <w:r w:rsidR="0090486C" w:rsidRPr="00BB0BB6">
        <w:t xml:space="preserve">market, </w:t>
      </w:r>
      <w:r w:rsidRPr="00BB0BB6">
        <w:t>programs</w:t>
      </w:r>
      <w:r w:rsidR="0090486C" w:rsidRPr="00BB0BB6">
        <w:t>, special projects and events</w:t>
      </w:r>
      <w:r w:rsidRPr="00BB0BB6">
        <w:t xml:space="preserve">. </w:t>
      </w:r>
    </w:p>
    <w:p w:rsidR="0090486C" w:rsidRPr="00BB0BB6" w:rsidRDefault="0090486C" w:rsidP="003B51DE"/>
    <w:p w:rsidR="0090486C" w:rsidRPr="00D828C1" w:rsidRDefault="00906867" w:rsidP="003B51DE">
      <w:pPr>
        <w:rPr>
          <w:b/>
        </w:rPr>
      </w:pPr>
      <w:r w:rsidRPr="00D828C1">
        <w:rPr>
          <w:b/>
        </w:rPr>
        <w:lastRenderedPageBreak/>
        <w:t>Communication</w:t>
      </w:r>
      <w:r w:rsidR="00B208C7" w:rsidRPr="00D828C1">
        <w:rPr>
          <w:b/>
        </w:rPr>
        <w:t xml:space="preserve"> and Support</w:t>
      </w:r>
    </w:p>
    <w:p w:rsidR="00D828C1" w:rsidRPr="00BB0BB6" w:rsidRDefault="00D828C1" w:rsidP="00D828C1">
      <w:pPr>
        <w:numPr>
          <w:ilvl w:val="0"/>
          <w:numId w:val="1"/>
        </w:numPr>
      </w:pPr>
      <w:r w:rsidRPr="00BB0BB6">
        <w:t>Communicate effectively with volunteers, paid staff members and clients.</w:t>
      </w:r>
    </w:p>
    <w:p w:rsidR="0090486C" w:rsidRPr="00BB0BB6" w:rsidRDefault="0090486C" w:rsidP="0090486C">
      <w:pPr>
        <w:numPr>
          <w:ilvl w:val="0"/>
          <w:numId w:val="1"/>
        </w:numPr>
      </w:pPr>
      <w:r w:rsidRPr="00BB0BB6">
        <w:t xml:space="preserve">Provides consistent, up-to-date information </w:t>
      </w:r>
      <w:r w:rsidR="00A200BD" w:rsidRPr="00BB0BB6">
        <w:t xml:space="preserve">to volunteers </w:t>
      </w:r>
      <w:r w:rsidRPr="00BB0BB6">
        <w:t>regarding organizational announcements, events, policies, and procedures</w:t>
      </w:r>
      <w:r w:rsidR="00A200BD" w:rsidRPr="00BB0BB6">
        <w:t>.</w:t>
      </w:r>
    </w:p>
    <w:p w:rsidR="00B208C7" w:rsidRPr="00BB0BB6" w:rsidRDefault="00B208C7" w:rsidP="006156A3">
      <w:pPr>
        <w:numPr>
          <w:ilvl w:val="0"/>
          <w:numId w:val="1"/>
        </w:numPr>
      </w:pPr>
      <w:r w:rsidRPr="00BB0BB6">
        <w:t>Produce</w:t>
      </w:r>
      <w:r w:rsidR="006156A3" w:rsidRPr="00BB0BB6">
        <w:t xml:space="preserve"> monthly </w:t>
      </w:r>
      <w:r w:rsidR="00D37BB0">
        <w:t xml:space="preserve">electronic </w:t>
      </w:r>
      <w:r w:rsidR="00BB0BB6" w:rsidRPr="00BB0BB6">
        <w:t>“V</w:t>
      </w:r>
      <w:r w:rsidRPr="00BB0BB6">
        <w:t xml:space="preserve">olunteer </w:t>
      </w:r>
      <w:r w:rsidR="00BB0BB6" w:rsidRPr="00BB0BB6">
        <w:t>U</w:t>
      </w:r>
      <w:r w:rsidRPr="00BB0BB6">
        <w:t>pdates</w:t>
      </w:r>
      <w:r w:rsidR="00BB0BB6" w:rsidRPr="00BB0BB6">
        <w:t>”</w:t>
      </w:r>
      <w:r w:rsidRPr="00BB0BB6">
        <w:t xml:space="preserve"> for</w:t>
      </w:r>
      <w:r w:rsidR="00D37BB0">
        <w:t xml:space="preserve"> volunteers at large and to highlight </w:t>
      </w:r>
      <w:r w:rsidRPr="00BB0BB6">
        <w:t>specific departments as needed.</w:t>
      </w:r>
    </w:p>
    <w:p w:rsidR="00BB0BB6" w:rsidRPr="00BB0BB6" w:rsidRDefault="00BB0BB6" w:rsidP="00BB0BB6">
      <w:pPr>
        <w:numPr>
          <w:ilvl w:val="0"/>
          <w:numId w:val="1"/>
        </w:numPr>
      </w:pPr>
      <w:r w:rsidRPr="00BB0BB6">
        <w:t xml:space="preserve">Creating content for </w:t>
      </w:r>
      <w:r w:rsidR="00D828C1">
        <w:t xml:space="preserve">the </w:t>
      </w:r>
      <w:r w:rsidRPr="00BB0BB6">
        <w:t xml:space="preserve">Volunteer Section of the website </w:t>
      </w:r>
      <w:r w:rsidR="00D37BB0">
        <w:t xml:space="preserve">and/or newsletters </w:t>
      </w:r>
      <w:r w:rsidRPr="00BB0BB6">
        <w:t xml:space="preserve">as needed. </w:t>
      </w:r>
    </w:p>
    <w:p w:rsidR="00B208C7" w:rsidRPr="00BB0BB6" w:rsidRDefault="006156A3" w:rsidP="006156A3">
      <w:pPr>
        <w:numPr>
          <w:ilvl w:val="0"/>
          <w:numId w:val="1"/>
        </w:numPr>
      </w:pPr>
      <w:r w:rsidRPr="00BB0BB6">
        <w:t xml:space="preserve">Maintain </w:t>
      </w:r>
      <w:r w:rsidR="00D828C1">
        <w:t xml:space="preserve">a visible </w:t>
      </w:r>
      <w:r w:rsidRPr="00BB0BB6">
        <w:t>schedule of opportunities</w:t>
      </w:r>
      <w:r w:rsidR="00BB0BB6" w:rsidRPr="00BB0BB6">
        <w:t xml:space="preserve"> for all volunteers to be aware of</w:t>
      </w:r>
      <w:r w:rsidR="00D828C1">
        <w:t>.</w:t>
      </w:r>
    </w:p>
    <w:p w:rsidR="00F30C7E" w:rsidRDefault="00BB0BB6" w:rsidP="00F30C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B0BB6">
        <w:rPr>
          <w:rFonts w:asciiTheme="minorHAnsi" w:eastAsia="Times New Roman" w:hAnsiTheme="minorHAnsi" w:cstheme="minorHAnsi"/>
        </w:rPr>
        <w:t>W</w:t>
      </w:r>
      <w:r w:rsidR="00F30C7E" w:rsidRPr="00BB0BB6">
        <w:rPr>
          <w:rFonts w:asciiTheme="minorHAnsi" w:eastAsia="Times New Roman" w:hAnsiTheme="minorHAnsi" w:cstheme="minorHAnsi"/>
        </w:rPr>
        <w:t>ork with multiple agencies across different sectors in order to establish good working relationships to influence decisions about volunteering</w:t>
      </w:r>
    </w:p>
    <w:p w:rsidR="00D828C1" w:rsidRPr="00BB0BB6" w:rsidRDefault="00D828C1" w:rsidP="00D828C1">
      <w:pPr>
        <w:numPr>
          <w:ilvl w:val="0"/>
          <w:numId w:val="1"/>
        </w:numPr>
      </w:pPr>
      <w:r>
        <w:t xml:space="preserve">Communicate with agency departments to alert them when </w:t>
      </w:r>
      <w:r w:rsidRPr="00BB0BB6">
        <w:t xml:space="preserve">periodic </w:t>
      </w:r>
      <w:r>
        <w:t>volunteer re-</w:t>
      </w:r>
      <w:r w:rsidRPr="00BB0BB6">
        <w:t xml:space="preserve">training </w:t>
      </w:r>
      <w:r>
        <w:t>may be necessary.</w:t>
      </w:r>
    </w:p>
    <w:p w:rsidR="00906867" w:rsidRPr="00BB0BB6" w:rsidRDefault="00906867" w:rsidP="003B51DE"/>
    <w:p w:rsidR="00906867" w:rsidRPr="00D828C1" w:rsidRDefault="00906867" w:rsidP="003B51DE">
      <w:pPr>
        <w:rPr>
          <w:b/>
        </w:rPr>
      </w:pPr>
      <w:r w:rsidRPr="00D828C1">
        <w:rPr>
          <w:b/>
        </w:rPr>
        <w:t>Acknowledgement</w:t>
      </w:r>
    </w:p>
    <w:p w:rsidR="00C86E40" w:rsidRPr="00BB0BB6" w:rsidRDefault="00F30C7E" w:rsidP="00C86E40">
      <w:pPr>
        <w:pStyle w:val="ListParagraph"/>
        <w:numPr>
          <w:ilvl w:val="0"/>
          <w:numId w:val="6"/>
        </w:numPr>
      </w:pPr>
      <w:r w:rsidRPr="00BB0BB6">
        <w:t>Develop and implement strategies for regular acknowledgement of volunteers</w:t>
      </w:r>
    </w:p>
    <w:p w:rsidR="00B208C7" w:rsidRPr="00BB0BB6" w:rsidRDefault="00B208C7" w:rsidP="00B208C7">
      <w:pPr>
        <w:numPr>
          <w:ilvl w:val="0"/>
          <w:numId w:val="6"/>
        </w:numPr>
      </w:pPr>
      <w:r w:rsidRPr="00BB0BB6">
        <w:t>Utilizes recognition and awards to maintain high level of motivation and appreciation of volunteers, working within an approved budget.</w:t>
      </w:r>
    </w:p>
    <w:p w:rsidR="00B208C7" w:rsidRPr="00BB0BB6" w:rsidRDefault="00BB0BB6" w:rsidP="00C86E40">
      <w:pPr>
        <w:pStyle w:val="ListParagraph"/>
        <w:numPr>
          <w:ilvl w:val="0"/>
          <w:numId w:val="6"/>
        </w:numPr>
      </w:pPr>
      <w:r w:rsidRPr="00BB0BB6">
        <w:t>Organize an annual volunteer appreciation event and/or other celebration events.</w:t>
      </w:r>
    </w:p>
    <w:p w:rsidR="00906867" w:rsidRPr="00BB0BB6" w:rsidRDefault="00906867" w:rsidP="003B51DE"/>
    <w:p w:rsidR="0090486C" w:rsidRPr="00D828C1" w:rsidRDefault="0090486C" w:rsidP="003B51DE">
      <w:pPr>
        <w:rPr>
          <w:b/>
        </w:rPr>
      </w:pPr>
      <w:r w:rsidRPr="00D828C1">
        <w:rPr>
          <w:b/>
        </w:rPr>
        <w:t>Administration</w:t>
      </w:r>
    </w:p>
    <w:p w:rsidR="00901A00" w:rsidRPr="00BB0BB6" w:rsidRDefault="00901A00" w:rsidP="00901A00">
      <w:pPr>
        <w:numPr>
          <w:ilvl w:val="0"/>
          <w:numId w:val="1"/>
        </w:numPr>
      </w:pPr>
      <w:r w:rsidRPr="00BB0BB6">
        <w:rPr>
          <w:rFonts w:ascii="Helvetica" w:hAnsi="Helvetica"/>
          <w:sz w:val="20"/>
          <w:szCs w:val="20"/>
          <w:shd w:val="clear" w:color="auto" w:fill="FFFFFF"/>
        </w:rPr>
        <w:t>Creates, updates and maintains volunteer information and materials including job descriptions, applications, handbooks, newsletters, confidentiality agreements, surveys, and other documents as needed</w:t>
      </w:r>
      <w:r w:rsidR="00BB0BB6" w:rsidRPr="00BB0BB6">
        <w:rPr>
          <w:rFonts w:ascii="Helvetica" w:hAnsi="Helvetica"/>
          <w:sz w:val="20"/>
          <w:szCs w:val="20"/>
          <w:shd w:val="clear" w:color="auto" w:fill="FFFFFF"/>
        </w:rPr>
        <w:t>.</w:t>
      </w:r>
    </w:p>
    <w:p w:rsidR="00901A00" w:rsidRPr="00BB0BB6" w:rsidRDefault="00901A00" w:rsidP="0090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BB0BB6">
        <w:rPr>
          <w:rFonts w:ascii="Helvetica" w:eastAsia="Times New Roman" w:hAnsi="Helvetica"/>
          <w:sz w:val="20"/>
          <w:szCs w:val="20"/>
        </w:rPr>
        <w:t>Manages and maintains an online volunteer management system including schedules, hours, reports and proof of service with Volgistics.</w:t>
      </w:r>
    </w:p>
    <w:p w:rsidR="00C86E40" w:rsidRPr="00BB0BB6" w:rsidRDefault="00901A00" w:rsidP="006245F1">
      <w:pPr>
        <w:numPr>
          <w:ilvl w:val="0"/>
          <w:numId w:val="1"/>
        </w:numPr>
      </w:pPr>
      <w:r w:rsidRPr="00BB0BB6">
        <w:t>Manage budgets and resources and</w:t>
      </w:r>
      <w:r w:rsidR="00BB0BB6" w:rsidRPr="00BB0BB6">
        <w:t xml:space="preserve"> produces additional reports </w:t>
      </w:r>
      <w:r w:rsidR="00C86E40" w:rsidRPr="00BB0BB6">
        <w:t>as required</w:t>
      </w:r>
    </w:p>
    <w:p w:rsidR="0090486C" w:rsidRDefault="0090486C" w:rsidP="0090486C">
      <w:pPr>
        <w:numPr>
          <w:ilvl w:val="0"/>
          <w:numId w:val="1"/>
        </w:numPr>
      </w:pPr>
      <w:r w:rsidRPr="00BB0BB6">
        <w:t>Tracks and uses statistics to tell stories about volunteer demographics, trends, and retention best practices</w:t>
      </w:r>
    </w:p>
    <w:p w:rsidR="00D828C1" w:rsidRPr="00BB0BB6" w:rsidRDefault="00D828C1" w:rsidP="00D828C1">
      <w:pPr>
        <w:numPr>
          <w:ilvl w:val="0"/>
          <w:numId w:val="1"/>
        </w:numPr>
      </w:pPr>
      <w:r w:rsidRPr="00BB0BB6">
        <w:t>Coordinate reservations for weekly group tours and inquiries for group visits.</w:t>
      </w:r>
    </w:p>
    <w:p w:rsidR="00C26716" w:rsidRPr="00BB0BB6" w:rsidRDefault="00C26716" w:rsidP="00C26716"/>
    <w:p w:rsidR="00C26716" w:rsidRPr="00D828C1" w:rsidRDefault="00C26716" w:rsidP="00C26716">
      <w:pPr>
        <w:rPr>
          <w:b/>
        </w:rPr>
      </w:pPr>
      <w:r w:rsidRPr="00D828C1">
        <w:rPr>
          <w:b/>
        </w:rPr>
        <w:t>Qualifications</w:t>
      </w:r>
    </w:p>
    <w:p w:rsidR="00C26716" w:rsidRPr="00BB0BB6" w:rsidRDefault="00D67ABF" w:rsidP="006D114A">
      <w:pPr>
        <w:pStyle w:val="ListParagraph"/>
        <w:numPr>
          <w:ilvl w:val="0"/>
          <w:numId w:val="4"/>
        </w:numPr>
      </w:pPr>
      <w:r w:rsidRPr="00BB0BB6">
        <w:t xml:space="preserve">Excellent communication </w:t>
      </w:r>
      <w:r w:rsidR="001254D0" w:rsidRPr="00BB0BB6">
        <w:t xml:space="preserve">and technology </w:t>
      </w:r>
      <w:r w:rsidRPr="00BB0BB6">
        <w:t>skills</w:t>
      </w:r>
    </w:p>
    <w:p w:rsidR="00EE4EB3" w:rsidRPr="00BB0BB6" w:rsidRDefault="00EE4EB3" w:rsidP="006D114A">
      <w:pPr>
        <w:pStyle w:val="ListParagraph"/>
        <w:numPr>
          <w:ilvl w:val="0"/>
          <w:numId w:val="4"/>
        </w:numPr>
      </w:pPr>
      <w:r w:rsidRPr="00BB0BB6">
        <w:t>Comfortable in a growing, fast-paced</w:t>
      </w:r>
      <w:r w:rsidR="001254D0" w:rsidRPr="00BB0BB6">
        <w:t xml:space="preserve"> and unpredictable environment</w:t>
      </w:r>
    </w:p>
    <w:p w:rsidR="00176544" w:rsidRPr="00BB0BB6" w:rsidRDefault="00176544" w:rsidP="001254D0">
      <w:pPr>
        <w:pStyle w:val="ListParagraph"/>
        <w:numPr>
          <w:ilvl w:val="0"/>
          <w:numId w:val="4"/>
        </w:numPr>
      </w:pPr>
      <w:r w:rsidRPr="00BB0BB6">
        <w:t xml:space="preserve">Ability to multitask </w:t>
      </w:r>
      <w:r w:rsidR="001254D0" w:rsidRPr="00BB0BB6">
        <w:t>productively</w:t>
      </w:r>
      <w:r w:rsidRPr="00BB0BB6">
        <w:t xml:space="preserve"> with frequent interruptions</w:t>
      </w:r>
    </w:p>
    <w:p w:rsidR="00C26716" w:rsidRPr="00BB0BB6" w:rsidRDefault="00C26716" w:rsidP="006D114A">
      <w:pPr>
        <w:pStyle w:val="ListParagraph"/>
        <w:numPr>
          <w:ilvl w:val="0"/>
          <w:numId w:val="4"/>
        </w:numPr>
      </w:pPr>
      <w:r w:rsidRPr="00BB0BB6">
        <w:t xml:space="preserve">Ability to work independently and with a variety of people including </w:t>
      </w:r>
      <w:r w:rsidR="00D67ABF" w:rsidRPr="00BB0BB6">
        <w:t xml:space="preserve">board members, partner agencies, </w:t>
      </w:r>
      <w:r w:rsidR="006D114A" w:rsidRPr="00BB0BB6">
        <w:t>colleagues, and--</w:t>
      </w:r>
      <w:r w:rsidR="00D67ABF" w:rsidRPr="00BB0BB6">
        <w:t>of course</w:t>
      </w:r>
      <w:r w:rsidR="006D114A" w:rsidRPr="00BB0BB6">
        <w:t>!--</w:t>
      </w:r>
      <w:r w:rsidR="00D67ABF" w:rsidRPr="00BB0BB6">
        <w:t xml:space="preserve">volunteers.  </w:t>
      </w:r>
    </w:p>
    <w:p w:rsidR="000D5698" w:rsidRPr="00BB0BB6" w:rsidRDefault="000D5698"/>
    <w:sectPr w:rsidR="000D5698" w:rsidRPr="00BB0BB6" w:rsidSect="00176544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53" w:rsidRDefault="00370F53" w:rsidP="003E1D9A">
      <w:r>
        <w:separator/>
      </w:r>
    </w:p>
  </w:endnote>
  <w:endnote w:type="continuationSeparator" w:id="0">
    <w:p w:rsidR="00370F53" w:rsidRDefault="00370F53" w:rsidP="003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9A" w:rsidRDefault="0090486C">
    <w:pPr>
      <w:pStyle w:val="Footer"/>
    </w:pPr>
    <w:r>
      <w:t>Updated</w:t>
    </w:r>
    <w:r w:rsidR="003E1D9A">
      <w:t xml:space="preserve"> </w:t>
    </w:r>
    <w:r>
      <w:t>7</w:t>
    </w:r>
    <w:r w:rsidR="003E1D9A">
      <w:t>-</w:t>
    </w:r>
    <w:r>
      <w:t>3</w:t>
    </w:r>
    <w:r w:rsidR="003E1D9A">
      <w:t>-1</w:t>
    </w:r>
    <w:r>
      <w:t>9</w:t>
    </w:r>
  </w:p>
  <w:p w:rsidR="003E1D9A" w:rsidRDefault="003E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53" w:rsidRDefault="00370F53" w:rsidP="003E1D9A">
      <w:r>
        <w:separator/>
      </w:r>
    </w:p>
  </w:footnote>
  <w:footnote w:type="continuationSeparator" w:id="0">
    <w:p w:rsidR="00370F53" w:rsidRDefault="00370F53" w:rsidP="003E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9A" w:rsidRDefault="00AD279B" w:rsidP="00AF2247">
    <w:pPr>
      <w:pStyle w:val="Header"/>
      <w:jc w:val="center"/>
    </w:pPr>
    <w:r>
      <w:t>Fishline Volunteer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AFB"/>
    <w:multiLevelType w:val="multilevel"/>
    <w:tmpl w:val="818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3379"/>
    <w:multiLevelType w:val="hybridMultilevel"/>
    <w:tmpl w:val="B29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4C09"/>
    <w:multiLevelType w:val="hybridMultilevel"/>
    <w:tmpl w:val="8A5E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64B3"/>
    <w:multiLevelType w:val="multilevel"/>
    <w:tmpl w:val="069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56992"/>
    <w:multiLevelType w:val="hybridMultilevel"/>
    <w:tmpl w:val="FAFC3B5C"/>
    <w:lvl w:ilvl="0" w:tplc="6FC2D3C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ED4"/>
    <w:multiLevelType w:val="multilevel"/>
    <w:tmpl w:val="F5E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40287"/>
    <w:multiLevelType w:val="hybridMultilevel"/>
    <w:tmpl w:val="65F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082E"/>
    <w:multiLevelType w:val="multilevel"/>
    <w:tmpl w:val="181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85630"/>
    <w:multiLevelType w:val="multilevel"/>
    <w:tmpl w:val="537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82033"/>
    <w:multiLevelType w:val="hybridMultilevel"/>
    <w:tmpl w:val="0F8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27ED0"/>
    <w:multiLevelType w:val="hybridMultilevel"/>
    <w:tmpl w:val="8FBA79DC"/>
    <w:lvl w:ilvl="0" w:tplc="6FC2D3C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DE"/>
    <w:rsid w:val="000039DF"/>
    <w:rsid w:val="00037661"/>
    <w:rsid w:val="000D5698"/>
    <w:rsid w:val="000D76B7"/>
    <w:rsid w:val="00113DAE"/>
    <w:rsid w:val="001254D0"/>
    <w:rsid w:val="001738A6"/>
    <w:rsid w:val="00176544"/>
    <w:rsid w:val="001B54D4"/>
    <w:rsid w:val="00207F95"/>
    <w:rsid w:val="00273F5E"/>
    <w:rsid w:val="00284F18"/>
    <w:rsid w:val="00370F53"/>
    <w:rsid w:val="003A5B8B"/>
    <w:rsid w:val="003B51DE"/>
    <w:rsid w:val="003D4336"/>
    <w:rsid w:val="003E1D9A"/>
    <w:rsid w:val="00477418"/>
    <w:rsid w:val="004E6154"/>
    <w:rsid w:val="005461FD"/>
    <w:rsid w:val="00595479"/>
    <w:rsid w:val="006156A3"/>
    <w:rsid w:val="006524B4"/>
    <w:rsid w:val="00660962"/>
    <w:rsid w:val="00684E6A"/>
    <w:rsid w:val="006C5C01"/>
    <w:rsid w:val="006D114A"/>
    <w:rsid w:val="00703B63"/>
    <w:rsid w:val="00723087"/>
    <w:rsid w:val="007B47AB"/>
    <w:rsid w:val="00817B4C"/>
    <w:rsid w:val="00853C7D"/>
    <w:rsid w:val="008D3485"/>
    <w:rsid w:val="00901A00"/>
    <w:rsid w:val="0090486C"/>
    <w:rsid w:val="00906867"/>
    <w:rsid w:val="009500AF"/>
    <w:rsid w:val="009531C6"/>
    <w:rsid w:val="0098716F"/>
    <w:rsid w:val="00A14517"/>
    <w:rsid w:val="00A200BD"/>
    <w:rsid w:val="00A33DDF"/>
    <w:rsid w:val="00AD279B"/>
    <w:rsid w:val="00AF2247"/>
    <w:rsid w:val="00AF4458"/>
    <w:rsid w:val="00B109A0"/>
    <w:rsid w:val="00B20662"/>
    <w:rsid w:val="00B208C7"/>
    <w:rsid w:val="00B60EC1"/>
    <w:rsid w:val="00B8659B"/>
    <w:rsid w:val="00BB0BB6"/>
    <w:rsid w:val="00C26716"/>
    <w:rsid w:val="00C86E40"/>
    <w:rsid w:val="00CF485E"/>
    <w:rsid w:val="00CF79EB"/>
    <w:rsid w:val="00D22EC9"/>
    <w:rsid w:val="00D35C1B"/>
    <w:rsid w:val="00D37BB0"/>
    <w:rsid w:val="00D67ABF"/>
    <w:rsid w:val="00D76AB3"/>
    <w:rsid w:val="00D804A0"/>
    <w:rsid w:val="00D828C1"/>
    <w:rsid w:val="00DB7136"/>
    <w:rsid w:val="00E14FF7"/>
    <w:rsid w:val="00E2480E"/>
    <w:rsid w:val="00E446C6"/>
    <w:rsid w:val="00E5511F"/>
    <w:rsid w:val="00EC5969"/>
    <w:rsid w:val="00EE4EB3"/>
    <w:rsid w:val="00F05601"/>
    <w:rsid w:val="00F30C7E"/>
    <w:rsid w:val="00F55DA0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4C50"/>
  <w15:chartTrackingRefBased/>
  <w15:docId w15:val="{D30D604C-BA75-45A3-B5A0-8025056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7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CAE9D3CD6B847A840933114C10B46" ma:contentTypeVersion="2" ma:contentTypeDescription="Create a new document." ma:contentTypeScope="" ma:versionID="f47b463838a889625363541f2f089b7f">
  <xsd:schema xmlns:xsd="http://www.w3.org/2001/XMLSchema" xmlns:xs="http://www.w3.org/2001/XMLSchema" xmlns:p="http://schemas.microsoft.com/office/2006/metadata/properties" xmlns:ns2="67e297fb-5834-4ecf-b97d-d2e55ac39e9b" targetNamespace="http://schemas.microsoft.com/office/2006/metadata/properties" ma:root="true" ma:fieldsID="b2ad0f6def56596eed6118291a2408ad" ns2:_="">
    <xsd:import namespace="67e297fb-5834-4ecf-b97d-d2e55ac3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97fb-5834-4ecf-b97d-d2e55ac39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A207-6E3A-41E2-8304-83A889296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5A049-8546-4BFE-A1CD-A5EF6FBF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297fb-5834-4ecf-b97d-d2e55ac3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97BBD-6C81-4148-9EBA-F9BE4AC4C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2</cp:revision>
  <cp:lastPrinted>2018-04-04T18:30:00Z</cp:lastPrinted>
  <dcterms:created xsi:type="dcterms:W3CDTF">2019-07-22T19:22:00Z</dcterms:created>
  <dcterms:modified xsi:type="dcterms:W3CDTF">2019-07-22T19:22:00Z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0x0101005A9CAE9D3CD6B847A840933114C10B46</vt:lpwstr>
  </property>
</Properties>
</file>